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489A1" w14:textId="234D22C0" w:rsidR="00994573" w:rsidRPr="00994573" w:rsidRDefault="00994573" w:rsidP="00994573">
      <w:pPr>
        <w:rPr>
          <w:bCs/>
          <w:sz w:val="28"/>
          <w:szCs w:val="28"/>
        </w:rPr>
      </w:pPr>
      <w:r w:rsidRPr="00994573">
        <w:rPr>
          <w:bCs/>
          <w:sz w:val="28"/>
          <w:szCs w:val="28"/>
        </w:rPr>
        <w:t xml:space="preserve">Definitief ecologisch verbeterplan Oude </w:t>
      </w:r>
      <w:proofErr w:type="spellStart"/>
      <w:r w:rsidRPr="00994573">
        <w:rPr>
          <w:bCs/>
          <w:sz w:val="28"/>
          <w:szCs w:val="28"/>
        </w:rPr>
        <w:t>Maasarm</w:t>
      </w:r>
      <w:proofErr w:type="spellEnd"/>
      <w:r w:rsidRPr="00994573">
        <w:rPr>
          <w:bCs/>
          <w:sz w:val="28"/>
          <w:szCs w:val="28"/>
        </w:rPr>
        <w:t xml:space="preserve"> Heijen ter inzage</w:t>
      </w:r>
    </w:p>
    <w:p w14:paraId="6C2D819D" w14:textId="77777777" w:rsidR="00994573" w:rsidRDefault="00994573" w:rsidP="00994573">
      <w:pPr>
        <w:rPr>
          <w:b/>
        </w:rPr>
      </w:pPr>
    </w:p>
    <w:p w14:paraId="0824352F" w14:textId="76E8CDBE" w:rsidR="00994573" w:rsidRDefault="00994573" w:rsidP="00994573">
      <w:pPr>
        <w:rPr>
          <w:b/>
        </w:rPr>
      </w:pPr>
      <w:r>
        <w:rPr>
          <w:b/>
        </w:rPr>
        <w:t xml:space="preserve">Rijkswaterstaat </w:t>
      </w:r>
      <w:r w:rsidR="003E4A23">
        <w:rPr>
          <w:b/>
        </w:rPr>
        <w:t xml:space="preserve">wil </w:t>
      </w:r>
      <w:r>
        <w:rPr>
          <w:b/>
        </w:rPr>
        <w:t xml:space="preserve">de Oude </w:t>
      </w:r>
      <w:proofErr w:type="spellStart"/>
      <w:r>
        <w:rPr>
          <w:b/>
        </w:rPr>
        <w:t>Maasarm</w:t>
      </w:r>
      <w:proofErr w:type="spellEnd"/>
      <w:r>
        <w:rPr>
          <w:b/>
        </w:rPr>
        <w:t xml:space="preserve"> Heijen </w:t>
      </w:r>
      <w:r w:rsidR="003E4A23">
        <w:rPr>
          <w:b/>
        </w:rPr>
        <w:t>aantrekkelijker maken voor waterplanten en -dieren om in te leven</w:t>
      </w:r>
      <w:r>
        <w:rPr>
          <w:b/>
        </w:rPr>
        <w:t>. Wat er precies gaat gebeuren staat beschreven in het Projectplan Waterwet, dat nu is vastgesteld en voor een laatste keer ter inzage ligt.</w:t>
      </w:r>
    </w:p>
    <w:p w14:paraId="739F6C65" w14:textId="77777777" w:rsidR="00C909A2" w:rsidRDefault="00C909A2" w:rsidP="003F5EB0"/>
    <w:p w14:paraId="754A213A" w14:textId="573028D4" w:rsidR="00E411C5" w:rsidRPr="00FD41CE" w:rsidRDefault="00E411C5" w:rsidP="00E411C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lang w:eastAsia="nl-NL"/>
        </w:rPr>
      </w:pPr>
      <w:r w:rsidRPr="00FD41CE">
        <w:rPr>
          <w:rFonts w:ascii="Verdana" w:eastAsia="Verdana" w:hAnsi="Verdana" w:cs="Verdana"/>
          <w:lang w:eastAsia="nl-NL"/>
        </w:rPr>
        <w:t>Rijkswaterstaat werkt a</w:t>
      </w:r>
      <w:r>
        <w:rPr>
          <w:rFonts w:ascii="Verdana" w:eastAsia="Verdana" w:hAnsi="Verdana" w:cs="Verdana"/>
          <w:lang w:eastAsia="nl-NL"/>
        </w:rPr>
        <w:t>l geruime tijd samen met andere partijen aan ecologisch herstel</w:t>
      </w:r>
      <w:r w:rsidRPr="00FD41CE">
        <w:rPr>
          <w:rFonts w:ascii="Verdana" w:eastAsia="Verdana" w:hAnsi="Verdana" w:cs="Verdana"/>
          <w:lang w:eastAsia="nl-NL"/>
        </w:rPr>
        <w:t xml:space="preserve"> van de grote rivieren, dus ook bij de Maas. Een belangrijke basis hiervoor is de Europese Kaderrichtlijn Water. </w:t>
      </w:r>
    </w:p>
    <w:p w14:paraId="37E9B6F7" w14:textId="77777777" w:rsidR="00E411C5" w:rsidRDefault="00E411C5" w:rsidP="00E411C5"/>
    <w:p w14:paraId="7E68C1B0" w14:textId="39BDFE76" w:rsidR="00994573" w:rsidRPr="00CD4A1B" w:rsidRDefault="00994573" w:rsidP="00994573">
      <w:pPr>
        <w:rPr>
          <w:b/>
        </w:rPr>
      </w:pPr>
      <w:r>
        <w:rPr>
          <w:b/>
        </w:rPr>
        <w:t>Het ontwerp op hoofdlijnen</w:t>
      </w:r>
    </w:p>
    <w:p w14:paraId="13DB73DA" w14:textId="32DC144B" w:rsidR="00994573" w:rsidRDefault="00994573" w:rsidP="00994573">
      <w:r w:rsidRPr="005A407B">
        <w:t xml:space="preserve">De bodem </w:t>
      </w:r>
      <w:r>
        <w:t xml:space="preserve">van de Oude </w:t>
      </w:r>
      <w:proofErr w:type="spellStart"/>
      <w:r>
        <w:t>Maasarm</w:t>
      </w:r>
      <w:proofErr w:type="spellEnd"/>
      <w:r>
        <w:t xml:space="preserve"> bestaat voornamelijk</w:t>
      </w:r>
      <w:r w:rsidRPr="005A407B">
        <w:t xml:space="preserve"> </w:t>
      </w:r>
      <w:r>
        <w:t xml:space="preserve">uit slib. Daardoor krijgen </w:t>
      </w:r>
      <w:r w:rsidRPr="005A407B">
        <w:t>waterpla</w:t>
      </w:r>
      <w:r>
        <w:t>nten minder kans om te groeien</w:t>
      </w:r>
      <w:r>
        <w:rPr>
          <w:rFonts w:eastAsia="Times New Roman" w:cs="Times New Roman"/>
          <w:lang w:eastAsia="nl-NL"/>
        </w:rPr>
        <w:t>.</w:t>
      </w:r>
      <w:r>
        <w:t xml:space="preserve"> Een bodem zonder planten is bovendien</w:t>
      </w:r>
      <w:r w:rsidRPr="005A407B">
        <w:t xml:space="preserve"> minder aantrekkelijk voor vissen; zij hebben begroeiing nodig als schuilplek en om te kunnen paaien (eitjes leggen). </w:t>
      </w:r>
      <w:r w:rsidRPr="002E05A4">
        <w:rPr>
          <w:rFonts w:eastAsia="Times New Roman" w:cs="Times New Roman"/>
          <w:lang w:eastAsia="nl-NL"/>
        </w:rPr>
        <w:t>Daarbij k</w:t>
      </w:r>
      <w:r>
        <w:rPr>
          <w:rFonts w:eastAsia="Times New Roman" w:cs="Times New Roman"/>
          <w:lang w:eastAsia="nl-NL"/>
        </w:rPr>
        <w:t xml:space="preserve">an gedacht worden aan de </w:t>
      </w:r>
      <w:r w:rsidRPr="002E05A4">
        <w:rPr>
          <w:rFonts w:eastAsia="Times New Roman" w:cs="Times New Roman"/>
          <w:lang w:eastAsia="nl-NL"/>
        </w:rPr>
        <w:t>riviergrondel en kleine modderkruiper.</w:t>
      </w:r>
      <w:r>
        <w:t xml:space="preserve"> </w:t>
      </w:r>
      <w:r w:rsidRPr="005A407B">
        <w:t>Planten zorgen daarnaast voor meer zuurstof in het water</w:t>
      </w:r>
      <w:r>
        <w:t xml:space="preserve"> en ook dat is</w:t>
      </w:r>
      <w:r w:rsidRPr="005A407B">
        <w:t xml:space="preserve"> belangrijk voor vis</w:t>
      </w:r>
      <w:r>
        <w:t>sen.</w:t>
      </w:r>
      <w:r>
        <w:br/>
      </w:r>
      <w:r>
        <w:br/>
        <w:t xml:space="preserve">Het verbeterplan bestaat uit verschillende werkzaamheden, zoals het flauw afgraven van de westelijke oever en </w:t>
      </w:r>
      <w:r w:rsidRPr="005A407B">
        <w:t>aanlegg</w:t>
      </w:r>
      <w:r>
        <w:t xml:space="preserve">en van natuureilandjes. Ook staat het aanbrengen van rivierhout in deze oude meander, zowel dode als levende bomen, op het programma; een op zichzelf staande biotoop, waar het al snel wemelt van het leven. </w:t>
      </w:r>
    </w:p>
    <w:p w14:paraId="64F82FDC" w14:textId="77777777" w:rsidR="00994573" w:rsidRDefault="00994573" w:rsidP="00994573"/>
    <w:p w14:paraId="0B380172" w14:textId="5436046A" w:rsidR="003D0A71" w:rsidRPr="00994573" w:rsidRDefault="00994573" w:rsidP="003F5EB0">
      <w:r>
        <w:t>Verder worden aan noordwestzijde duikers geplaatst, grote buizen die onder de</w:t>
      </w:r>
      <w:r w:rsidRPr="005A407B">
        <w:t xml:space="preserve"> scheidingsdam/</w:t>
      </w:r>
      <w:proofErr w:type="spellStart"/>
      <w:r>
        <w:t>Boxmeerseweg</w:t>
      </w:r>
      <w:proofErr w:type="spellEnd"/>
      <w:r>
        <w:t xml:space="preserve"> doorlopen. Deze verbinding met de Maas bevordert de verversing van het water in de </w:t>
      </w:r>
      <w:proofErr w:type="spellStart"/>
      <w:r>
        <w:t>Maasarm</w:t>
      </w:r>
      <w:proofErr w:type="spellEnd"/>
      <w:r>
        <w:t xml:space="preserve"> en moet nieuwe slibvorming verminderen. </w:t>
      </w:r>
    </w:p>
    <w:p w14:paraId="134C53B2" w14:textId="77777777" w:rsidR="003D0A71" w:rsidRDefault="003D0A71" w:rsidP="003F5EB0">
      <w:pPr>
        <w:rPr>
          <w:rFonts w:ascii="Verdana" w:hAnsi="Verdana" w:cs="Arial"/>
          <w:b/>
          <w:shd w:val="clear" w:color="auto" w:fill="FFFFFF"/>
        </w:rPr>
      </w:pPr>
    </w:p>
    <w:p w14:paraId="53C969CB" w14:textId="77EA799D" w:rsidR="00A10DD4" w:rsidRDefault="001A410C" w:rsidP="003F5EB0">
      <w:pPr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>Projectplan Waterwet vastgesteld</w:t>
      </w:r>
      <w:r w:rsidR="00B436EA" w:rsidRPr="009010EF">
        <w:rPr>
          <w:rFonts w:ascii="Verdana" w:hAnsi="Verdana" w:cs="Arial"/>
          <w:b/>
          <w:shd w:val="clear" w:color="auto" w:fill="FFFFFF"/>
        </w:rPr>
        <w:br/>
      </w:r>
      <w:r>
        <w:rPr>
          <w:rFonts w:ascii="Verdana" w:hAnsi="Verdana" w:cs="Arial"/>
          <w:shd w:val="clear" w:color="auto" w:fill="FFFFFF"/>
        </w:rPr>
        <w:t>De</w:t>
      </w:r>
      <w:r w:rsidR="0057521E">
        <w:rPr>
          <w:rFonts w:ascii="Verdana" w:hAnsi="Verdana" w:cs="Arial"/>
          <w:shd w:val="clear" w:color="auto" w:fill="FFFFFF"/>
        </w:rPr>
        <w:t xml:space="preserve"> </w:t>
      </w:r>
      <w:hyperlink r:id="rId7" w:history="1">
        <w:r w:rsidR="0057521E" w:rsidRPr="0057521E">
          <w:rPr>
            <w:rStyle w:val="Hyperlink"/>
            <w:rFonts w:ascii="Verdana" w:hAnsi="Verdana" w:cs="Arial"/>
            <w:shd w:val="clear" w:color="auto" w:fill="FFFFFF"/>
          </w:rPr>
          <w:t xml:space="preserve">Oude </w:t>
        </w:r>
        <w:proofErr w:type="spellStart"/>
        <w:r w:rsidR="0057521E" w:rsidRPr="0057521E">
          <w:rPr>
            <w:rStyle w:val="Hyperlink"/>
            <w:rFonts w:ascii="Verdana" w:hAnsi="Verdana" w:cs="Arial"/>
            <w:shd w:val="clear" w:color="auto" w:fill="FFFFFF"/>
          </w:rPr>
          <w:t>Maasarm</w:t>
        </w:r>
        <w:proofErr w:type="spellEnd"/>
        <w:r w:rsidR="0057521E" w:rsidRPr="0057521E">
          <w:rPr>
            <w:rStyle w:val="Hyperlink"/>
            <w:rFonts w:ascii="Verdana" w:hAnsi="Verdana" w:cs="Arial"/>
            <w:shd w:val="clear" w:color="auto" w:fill="FFFFFF"/>
          </w:rPr>
          <w:t xml:space="preserve"> Heijen</w:t>
        </w:r>
      </w:hyperlink>
      <w:r w:rsidR="00994573">
        <w:rPr>
          <w:rFonts w:ascii="Verdana" w:hAnsi="Verdana" w:cs="Arial"/>
          <w:shd w:val="clear" w:color="auto" w:fill="FFFFFF"/>
        </w:rPr>
        <w:t xml:space="preserve"> in de gemeente Gennep </w:t>
      </w:r>
      <w:r>
        <w:rPr>
          <w:rFonts w:ascii="Verdana" w:hAnsi="Verdana" w:cs="Arial"/>
          <w:shd w:val="clear" w:color="auto" w:fill="FFFFFF"/>
        </w:rPr>
        <w:t>v</w:t>
      </w:r>
      <w:r w:rsidR="00994573">
        <w:rPr>
          <w:rFonts w:ascii="Verdana" w:hAnsi="Verdana" w:cs="Arial"/>
          <w:shd w:val="clear" w:color="auto" w:fill="FFFFFF"/>
        </w:rPr>
        <w:t>ormt samen met drie ecologische maatregelen</w:t>
      </w:r>
      <w:r w:rsidR="00B436EA">
        <w:rPr>
          <w:rFonts w:ascii="Verdana" w:hAnsi="Verdana" w:cs="Arial"/>
          <w:shd w:val="clear" w:color="auto" w:fill="FFFFFF"/>
        </w:rPr>
        <w:t xml:space="preserve"> </w:t>
      </w:r>
      <w:r w:rsidR="00730EE5">
        <w:rPr>
          <w:rFonts w:ascii="Verdana" w:hAnsi="Verdana" w:cs="Arial"/>
          <w:shd w:val="clear" w:color="auto" w:fill="FFFFFF"/>
        </w:rPr>
        <w:t xml:space="preserve">in de gemeente </w:t>
      </w:r>
      <w:r w:rsidR="00994573">
        <w:rPr>
          <w:rFonts w:ascii="Verdana" w:hAnsi="Verdana" w:cs="Arial"/>
          <w:shd w:val="clear" w:color="auto" w:fill="FFFFFF"/>
        </w:rPr>
        <w:t>Land van Cuijk</w:t>
      </w:r>
      <w:r w:rsidR="00730EE5">
        <w:rPr>
          <w:rFonts w:ascii="Verdana" w:hAnsi="Verdana" w:cs="Arial"/>
          <w:shd w:val="clear" w:color="auto" w:fill="FFFFFF"/>
        </w:rPr>
        <w:t xml:space="preserve"> </w:t>
      </w:r>
      <w:r w:rsidR="00B436EA">
        <w:rPr>
          <w:rFonts w:ascii="Verdana" w:hAnsi="Verdana" w:cs="Arial"/>
          <w:shd w:val="clear" w:color="auto" w:fill="FFFFFF"/>
        </w:rPr>
        <w:t xml:space="preserve">het zogeheten deelproject </w:t>
      </w:r>
      <w:r w:rsidR="00730EE5">
        <w:rPr>
          <w:rFonts w:ascii="Verdana" w:hAnsi="Verdana" w:cs="Arial"/>
          <w:shd w:val="clear" w:color="auto" w:fill="FFFFFF"/>
        </w:rPr>
        <w:t>4</w:t>
      </w:r>
      <w:r w:rsidR="00B436EA">
        <w:rPr>
          <w:rFonts w:ascii="Verdana" w:hAnsi="Verdana" w:cs="Arial"/>
          <w:shd w:val="clear" w:color="auto" w:fill="FFFFFF"/>
        </w:rPr>
        <w:t xml:space="preserve">. </w:t>
      </w:r>
    </w:p>
    <w:p w14:paraId="3A59FBCD" w14:textId="77777777" w:rsidR="00A10DD4" w:rsidRDefault="00A10DD4" w:rsidP="003F5EB0">
      <w:pPr>
        <w:rPr>
          <w:rFonts w:ascii="Verdana" w:hAnsi="Verdana" w:cs="Arial"/>
          <w:shd w:val="clear" w:color="auto" w:fill="FFFFFF"/>
        </w:rPr>
      </w:pPr>
    </w:p>
    <w:p w14:paraId="044F82DD" w14:textId="1C59411B" w:rsidR="005D0604" w:rsidRPr="001A410C" w:rsidRDefault="00B436EA" w:rsidP="003F5EB0">
      <w:r>
        <w:rPr>
          <w:rFonts w:ascii="Verdana" w:hAnsi="Verdana" w:cs="Arial"/>
          <w:shd w:val="clear" w:color="auto" w:fill="FFFFFF"/>
        </w:rPr>
        <w:t xml:space="preserve">Wat er gaat gebeuren, staat </w:t>
      </w:r>
      <w:r w:rsidR="00F1387A">
        <w:t>beschreven</w:t>
      </w:r>
      <w:r>
        <w:t xml:space="preserve"> </w:t>
      </w:r>
      <w:r w:rsidR="001A410C">
        <w:t xml:space="preserve">in </w:t>
      </w:r>
      <w:r>
        <w:t xml:space="preserve">het </w:t>
      </w:r>
      <w:r w:rsidR="0000005F">
        <w:t xml:space="preserve">bijbehorende </w:t>
      </w:r>
      <w:r>
        <w:t>Projectplan Waterwet</w:t>
      </w:r>
      <w:r w:rsidR="001A410C">
        <w:t>.</w:t>
      </w:r>
      <w:r>
        <w:t xml:space="preserve"> </w:t>
      </w:r>
      <w:r w:rsidR="00E26600">
        <w:t xml:space="preserve">Eerder kon </w:t>
      </w:r>
      <w:r w:rsidR="007D623F">
        <w:t xml:space="preserve">er </w:t>
      </w:r>
      <w:r w:rsidR="0000005F">
        <w:t xml:space="preserve">al </w:t>
      </w:r>
      <w:r w:rsidR="00E26600">
        <w:t xml:space="preserve">gereageerd worden op </w:t>
      </w:r>
      <w:r>
        <w:t xml:space="preserve">het </w:t>
      </w:r>
      <w:r w:rsidR="00377634">
        <w:t>O</w:t>
      </w:r>
      <w:r w:rsidR="00E26600">
        <w:t>ntwerp</w:t>
      </w:r>
      <w:r w:rsidR="00377634">
        <w:t>-Project</w:t>
      </w:r>
      <w:r w:rsidR="00E26600">
        <w:t>plan</w:t>
      </w:r>
      <w:r w:rsidR="000D53D9">
        <w:t xml:space="preserve"> Waterwet</w:t>
      </w:r>
      <w:r w:rsidR="0000005F">
        <w:t xml:space="preserve"> deelproject </w:t>
      </w:r>
      <w:r w:rsidR="00730EE5">
        <w:t>4</w:t>
      </w:r>
      <w:r w:rsidR="00E26600">
        <w:t xml:space="preserve">. Rijkswaterstaat heeft </w:t>
      </w:r>
      <w:r w:rsidR="00021C6C">
        <w:t xml:space="preserve">daar </w:t>
      </w:r>
      <w:r w:rsidR="00E26600">
        <w:t xml:space="preserve">in totaal </w:t>
      </w:r>
      <w:r w:rsidR="001A410C">
        <w:t>1</w:t>
      </w:r>
      <w:r w:rsidR="00730EE5">
        <w:t>0</w:t>
      </w:r>
      <w:r w:rsidR="001A410C">
        <w:t xml:space="preserve"> </w:t>
      </w:r>
      <w:r w:rsidR="00E26600">
        <w:t xml:space="preserve">zienswijzen </w:t>
      </w:r>
      <w:r w:rsidR="00021C6C">
        <w:t xml:space="preserve">op </w:t>
      </w:r>
      <w:r w:rsidR="00E26600">
        <w:t xml:space="preserve">ontvangen en </w:t>
      </w:r>
      <w:r w:rsidR="00E97F47">
        <w:t>meegewogen</w:t>
      </w:r>
      <w:r w:rsidR="00021C6C">
        <w:t xml:space="preserve"> in </w:t>
      </w:r>
      <w:r>
        <w:t>het</w:t>
      </w:r>
      <w:r w:rsidR="00021C6C">
        <w:t xml:space="preserve"> </w:t>
      </w:r>
      <w:r w:rsidR="00E26600">
        <w:t xml:space="preserve">definitieve </w:t>
      </w:r>
      <w:r w:rsidR="00377634">
        <w:t>Project</w:t>
      </w:r>
      <w:r w:rsidR="00E26600">
        <w:t>plan</w:t>
      </w:r>
      <w:r w:rsidR="00D95DB7">
        <w:t>. D</w:t>
      </w:r>
      <w:r>
        <w:t xml:space="preserve">at </w:t>
      </w:r>
      <w:r w:rsidR="00D95DB7">
        <w:t>lig</w:t>
      </w:r>
      <w:r>
        <w:t>t</w:t>
      </w:r>
      <w:r w:rsidR="00D95DB7">
        <w:t xml:space="preserve"> </w:t>
      </w:r>
      <w:r w:rsidR="00E26600">
        <w:t>nu voor</w:t>
      </w:r>
      <w:r w:rsidR="005E22EB">
        <w:t xml:space="preserve"> een laatste keer voor iedereen ter inzage</w:t>
      </w:r>
      <w:r w:rsidR="00E26600">
        <w:t xml:space="preserve"> </w:t>
      </w:r>
      <w:r w:rsidR="00F1387A">
        <w:t>tot en met</w:t>
      </w:r>
      <w:r w:rsidR="00C909A2">
        <w:t xml:space="preserve"> </w:t>
      </w:r>
      <w:r w:rsidR="00640DB9">
        <w:t xml:space="preserve">dinsdag </w:t>
      </w:r>
      <w:r w:rsidR="00C909A2">
        <w:t xml:space="preserve">26 november 2024. Bent u het niet eens met </w:t>
      </w:r>
      <w:r w:rsidR="0000005F">
        <w:t>dit</w:t>
      </w:r>
      <w:r w:rsidR="00C909A2">
        <w:t xml:space="preserve"> besluit? </w:t>
      </w:r>
      <w:bookmarkStart w:id="0" w:name="_Hlk180347023"/>
      <w:r w:rsidR="00664FFB">
        <w:t>Dan kunt u beroep indienen bij de bestuursrechter. U moet daarvoor wel belanghebbende zijn. Dat is het geval als uw belangen rechtstreeks bij het besluit zijn betrokken. De stukken zijn online in te zien o</w:t>
      </w:r>
      <w:r w:rsidR="00664FFB">
        <w:t xml:space="preserve">p </w:t>
      </w:r>
      <w:r w:rsidR="00C909A2">
        <w:t xml:space="preserve">het </w:t>
      </w:r>
      <w:bookmarkEnd w:id="0"/>
      <w:r w:rsidR="0057521E">
        <w:fldChar w:fldCharType="begin"/>
      </w:r>
      <w:r w:rsidR="0057521E">
        <w:instrText>HYPERLINK "https://open.rijkswaterstaat.nl/ter-inzage/vergunningen/2024/10/kennisgeving-besluit-vergunning-waterwet-1/"</w:instrText>
      </w:r>
      <w:r w:rsidR="0057521E">
        <w:fldChar w:fldCharType="separate"/>
      </w:r>
      <w:r w:rsidR="00C909A2" w:rsidRPr="00730EE5">
        <w:rPr>
          <w:rStyle w:val="Hyperlink"/>
        </w:rPr>
        <w:t>Rijkswaterstaat Publica</w:t>
      </w:r>
      <w:r w:rsidR="005D0604" w:rsidRPr="00730EE5">
        <w:rPr>
          <w:rStyle w:val="Hyperlink"/>
        </w:rPr>
        <w:t>tieplatform</w:t>
      </w:r>
      <w:r w:rsidR="00C909A2" w:rsidRPr="00730EE5">
        <w:rPr>
          <w:rStyle w:val="Hyperlink"/>
        </w:rPr>
        <w:t xml:space="preserve"> onder ‘Ter inzage’</w:t>
      </w:r>
      <w:r w:rsidR="0057521E">
        <w:rPr>
          <w:rStyle w:val="Hyperlink"/>
        </w:rPr>
        <w:fldChar w:fldCharType="end"/>
      </w:r>
      <w:r w:rsidR="00C909A2">
        <w:t xml:space="preserve">. </w:t>
      </w:r>
      <w:r w:rsidR="00377634">
        <w:t>Daar</w:t>
      </w:r>
      <w:r w:rsidR="00C909A2">
        <w:t xml:space="preserve"> staat ook hoe</w:t>
      </w:r>
      <w:r w:rsidR="00A65C7A">
        <w:t xml:space="preserve"> u een beroepschrift kunt indienen.</w:t>
      </w:r>
    </w:p>
    <w:p w14:paraId="58F483C3" w14:textId="77777777" w:rsidR="005D0604" w:rsidRDefault="005D0604" w:rsidP="003F5EB0"/>
    <w:p w14:paraId="2095A5CF" w14:textId="455ECAD1" w:rsidR="00D84120" w:rsidRDefault="003D0A71" w:rsidP="00463C0C">
      <w:r>
        <w:t>Het plan is</w:t>
      </w:r>
      <w:r w:rsidR="00C909A2">
        <w:t xml:space="preserve"> tevens in te zien op het Rijkswaterstaat-kantoor in Den Bosch (Magistratenlaan 82). Maak hiervoor een afspraak via 088-79743</w:t>
      </w:r>
      <w:r w:rsidR="00A10DD4">
        <w:t>00</w:t>
      </w:r>
      <w:r w:rsidR="00C909A2">
        <w:t>.</w:t>
      </w:r>
    </w:p>
    <w:p w14:paraId="235D3B60" w14:textId="77777777" w:rsidR="00D84120" w:rsidRDefault="00D84120" w:rsidP="00463C0C"/>
    <w:p w14:paraId="28670630" w14:textId="77777777" w:rsidR="00D84120" w:rsidRPr="00D84120" w:rsidRDefault="00D84120" w:rsidP="00D84120">
      <w:pPr>
        <w:rPr>
          <w:b/>
          <w:bCs/>
        </w:rPr>
      </w:pPr>
      <w:r w:rsidRPr="00D84120">
        <w:rPr>
          <w:b/>
          <w:bCs/>
        </w:rPr>
        <w:t>Meer weten of vragen?</w:t>
      </w:r>
    </w:p>
    <w:p w14:paraId="61E28D45" w14:textId="29E4BCB7" w:rsidR="00D84120" w:rsidRPr="00D84120" w:rsidRDefault="00D84120" w:rsidP="00D84120">
      <w:pPr>
        <w:shd w:val="clear" w:color="auto" w:fill="FFFFFF"/>
        <w:textAlignment w:val="baseline"/>
        <w:rPr>
          <w:rFonts w:eastAsia="Times New Roman" w:cs="Times New Roman"/>
          <w:color w:val="5D5D5D"/>
          <w:lang w:eastAsia="nl-NL"/>
        </w:rPr>
      </w:pPr>
      <w:r w:rsidRPr="00D84120">
        <w:t>Voor nadere informatie over de procedure rond</w:t>
      </w:r>
      <w:r>
        <w:t xml:space="preserve"> d</w:t>
      </w:r>
      <w:r w:rsidR="001A410C">
        <w:t>it</w:t>
      </w:r>
      <w:r w:rsidRPr="00D84120">
        <w:t xml:space="preserve"> Projectplan Waterwet kunt u tijdens kantooruren contact opnemen met het Service Center Vergunningen Rijkswaterstaat via 088-7974300.</w:t>
      </w:r>
      <w:r w:rsidRPr="00D84120">
        <w:br/>
      </w:r>
      <w:r w:rsidRPr="00D84120">
        <w:rPr>
          <w:rFonts w:eastAsia="Times New Roman" w:cs="Times New Roman"/>
          <w:color w:val="5D5D5D"/>
          <w:lang w:eastAsia="nl-NL"/>
        </w:rPr>
        <w:br/>
      </w:r>
      <w:r w:rsidRPr="00D84120">
        <w:rPr>
          <w:rFonts w:eastAsia="Times New Roman" w:cs="Times New Roman"/>
          <w:lang w:eastAsia="nl-NL"/>
        </w:rPr>
        <w:t>Of kijk op de website </w:t>
      </w:r>
      <w:hyperlink r:id="rId8" w:history="1">
        <w:r w:rsidRPr="009F0BC2">
          <w:rPr>
            <w:rStyle w:val="Hyperlink"/>
          </w:rPr>
          <w:t>www.samenwerkenaanriviernatuur.nl</w:t>
        </w:r>
      </w:hyperlink>
      <w:r w:rsidRPr="00D84120">
        <w:rPr>
          <w:rFonts w:eastAsia="Times New Roman" w:cs="Times New Roman"/>
          <w:lang w:eastAsia="nl-NL"/>
        </w:rPr>
        <w:t> (riviertakpagina Maas) voor meer informatie</w:t>
      </w:r>
      <w:r w:rsidR="00A10DD4">
        <w:rPr>
          <w:rFonts w:eastAsia="Times New Roman" w:cs="Times New Roman"/>
          <w:lang w:eastAsia="nl-NL"/>
        </w:rPr>
        <w:t xml:space="preserve"> over</w:t>
      </w:r>
      <w:r w:rsidRPr="00D84120">
        <w:rPr>
          <w:rFonts w:eastAsia="Times New Roman" w:cs="Times New Roman"/>
          <w:lang w:eastAsia="nl-NL"/>
        </w:rPr>
        <w:t xml:space="preserve"> het programma Kaderrichtlijn Water Maas, inclusief een klikbare kaart met alle maatregelen die in voorbereiding en uitvoering zijn</w:t>
      </w:r>
      <w:r w:rsidRPr="00D84120">
        <w:rPr>
          <w:rFonts w:eastAsia="Times New Roman" w:cs="Times New Roman"/>
          <w:color w:val="5D5D5D"/>
          <w:lang w:eastAsia="nl-NL"/>
        </w:rPr>
        <w:t>.</w:t>
      </w:r>
    </w:p>
    <w:p w14:paraId="5FBBA85F" w14:textId="77777777" w:rsidR="00463C0C" w:rsidRDefault="00463C0C" w:rsidP="003F5EB0"/>
    <w:p w14:paraId="2B904715" w14:textId="77777777" w:rsidR="00463C0C" w:rsidRDefault="00463C0C" w:rsidP="003F5EB0"/>
    <w:p w14:paraId="59C04BC6" w14:textId="25FF714D" w:rsidR="00463C0C" w:rsidRDefault="00463C0C" w:rsidP="00463C0C">
      <w:r>
        <w:rPr>
          <w:noProof/>
        </w:rPr>
        <w:t xml:space="preserve">       </w:t>
      </w:r>
    </w:p>
    <w:p w14:paraId="0158B0D2" w14:textId="395B259D" w:rsidR="00463C0C" w:rsidRPr="003F5EB0" w:rsidRDefault="00463C0C" w:rsidP="003F5EB0"/>
    <w:sectPr w:rsidR="00463C0C" w:rsidRPr="003F5EB0" w:rsidSect="000B3F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553D1" w14:textId="77777777" w:rsidR="00C909A2" w:rsidRDefault="00C909A2" w:rsidP="0088501B">
      <w:r>
        <w:separator/>
      </w:r>
    </w:p>
  </w:endnote>
  <w:endnote w:type="continuationSeparator" w:id="0">
    <w:p w14:paraId="490A2B8F" w14:textId="77777777" w:rsidR="00C909A2" w:rsidRDefault="00C909A2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9242E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FC3CA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78014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6B1FB" w14:textId="77777777" w:rsidR="00C909A2" w:rsidRDefault="00C909A2" w:rsidP="0088501B">
      <w:r>
        <w:separator/>
      </w:r>
    </w:p>
  </w:footnote>
  <w:footnote w:type="continuationSeparator" w:id="0">
    <w:p w14:paraId="6F26B00C" w14:textId="77777777" w:rsidR="00C909A2" w:rsidRDefault="00C909A2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08F45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9CDAD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B5C10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 w16cid:durableId="1791508678">
    <w:abstractNumId w:val="9"/>
  </w:num>
  <w:num w:numId="2" w16cid:durableId="396980239">
    <w:abstractNumId w:val="11"/>
  </w:num>
  <w:num w:numId="3" w16cid:durableId="722753965">
    <w:abstractNumId w:val="27"/>
  </w:num>
  <w:num w:numId="4" w16cid:durableId="1717317029">
    <w:abstractNumId w:val="10"/>
  </w:num>
  <w:num w:numId="5" w16cid:durableId="249461584">
    <w:abstractNumId w:val="15"/>
  </w:num>
  <w:num w:numId="6" w16cid:durableId="629213959">
    <w:abstractNumId w:val="18"/>
  </w:num>
  <w:num w:numId="7" w16cid:durableId="1648246749">
    <w:abstractNumId w:val="2"/>
  </w:num>
  <w:num w:numId="8" w16cid:durableId="538662090">
    <w:abstractNumId w:val="1"/>
  </w:num>
  <w:num w:numId="9" w16cid:durableId="1554926595">
    <w:abstractNumId w:val="0"/>
  </w:num>
  <w:num w:numId="10" w16cid:durableId="26491021">
    <w:abstractNumId w:val="7"/>
  </w:num>
  <w:num w:numId="11" w16cid:durableId="1109852610">
    <w:abstractNumId w:val="5"/>
  </w:num>
  <w:num w:numId="12" w16cid:durableId="339355403">
    <w:abstractNumId w:val="5"/>
  </w:num>
  <w:num w:numId="13" w16cid:durableId="2123723911">
    <w:abstractNumId w:val="28"/>
  </w:num>
  <w:num w:numId="14" w16cid:durableId="962805376">
    <w:abstractNumId w:val="3"/>
  </w:num>
  <w:num w:numId="15" w16cid:durableId="707141569">
    <w:abstractNumId w:val="16"/>
  </w:num>
  <w:num w:numId="16" w16cid:durableId="1160342437">
    <w:abstractNumId w:val="22"/>
  </w:num>
  <w:num w:numId="17" w16cid:durableId="1147478436">
    <w:abstractNumId w:val="8"/>
  </w:num>
  <w:num w:numId="18" w16cid:durableId="1873882840">
    <w:abstractNumId w:val="19"/>
  </w:num>
  <w:num w:numId="19" w16cid:durableId="2010716621">
    <w:abstractNumId w:val="29"/>
  </w:num>
  <w:num w:numId="20" w16cid:durableId="1067344215">
    <w:abstractNumId w:val="12"/>
  </w:num>
  <w:num w:numId="21" w16cid:durableId="2048942279">
    <w:abstractNumId w:val="21"/>
  </w:num>
  <w:num w:numId="22" w16cid:durableId="282344281">
    <w:abstractNumId w:val="24"/>
  </w:num>
  <w:num w:numId="23" w16cid:durableId="549419022">
    <w:abstractNumId w:val="17"/>
  </w:num>
  <w:num w:numId="24" w16cid:durableId="1063915634">
    <w:abstractNumId w:val="26"/>
  </w:num>
  <w:num w:numId="25" w16cid:durableId="2096634604">
    <w:abstractNumId w:val="25"/>
  </w:num>
  <w:num w:numId="26" w16cid:durableId="1763649110">
    <w:abstractNumId w:val="6"/>
  </w:num>
  <w:num w:numId="27" w16cid:durableId="1213081261">
    <w:abstractNumId w:val="14"/>
  </w:num>
  <w:num w:numId="28" w16cid:durableId="1297642026">
    <w:abstractNumId w:val="20"/>
  </w:num>
  <w:num w:numId="29" w16cid:durableId="353579597">
    <w:abstractNumId w:val="4"/>
  </w:num>
  <w:num w:numId="30" w16cid:durableId="522282702">
    <w:abstractNumId w:val="13"/>
  </w:num>
  <w:num w:numId="31" w16cid:durableId="8217757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A2"/>
    <w:rsid w:val="0000005F"/>
    <w:rsid w:val="00021C6C"/>
    <w:rsid w:val="00043163"/>
    <w:rsid w:val="00056D70"/>
    <w:rsid w:val="00084D03"/>
    <w:rsid w:val="000B3F94"/>
    <w:rsid w:val="000D1186"/>
    <w:rsid w:val="000D53D9"/>
    <w:rsid w:val="000E08F3"/>
    <w:rsid w:val="000E1F3B"/>
    <w:rsid w:val="00107419"/>
    <w:rsid w:val="00173156"/>
    <w:rsid w:val="001A410C"/>
    <w:rsid w:val="001B0B83"/>
    <w:rsid w:val="001D6F03"/>
    <w:rsid w:val="002A6578"/>
    <w:rsid w:val="002B1092"/>
    <w:rsid w:val="002E0FD2"/>
    <w:rsid w:val="00312E4A"/>
    <w:rsid w:val="00324FC7"/>
    <w:rsid w:val="0033246D"/>
    <w:rsid w:val="00361D1F"/>
    <w:rsid w:val="00377634"/>
    <w:rsid w:val="0038549E"/>
    <w:rsid w:val="00386E9F"/>
    <w:rsid w:val="00394C16"/>
    <w:rsid w:val="003C4BF2"/>
    <w:rsid w:val="003D0A71"/>
    <w:rsid w:val="003D33A0"/>
    <w:rsid w:val="003D51FB"/>
    <w:rsid w:val="003E4A23"/>
    <w:rsid w:val="003F552F"/>
    <w:rsid w:val="003F5EB0"/>
    <w:rsid w:val="003F6EDB"/>
    <w:rsid w:val="0040142D"/>
    <w:rsid w:val="0040571B"/>
    <w:rsid w:val="004126A4"/>
    <w:rsid w:val="00450447"/>
    <w:rsid w:val="00454113"/>
    <w:rsid w:val="00463C0C"/>
    <w:rsid w:val="00480677"/>
    <w:rsid w:val="004B0EA1"/>
    <w:rsid w:val="004C2918"/>
    <w:rsid w:val="004D766D"/>
    <w:rsid w:val="00527450"/>
    <w:rsid w:val="00544AFF"/>
    <w:rsid w:val="0057521E"/>
    <w:rsid w:val="005A4FBE"/>
    <w:rsid w:val="005B28F4"/>
    <w:rsid w:val="005D0604"/>
    <w:rsid w:val="005D2CF1"/>
    <w:rsid w:val="005E046F"/>
    <w:rsid w:val="005E22EB"/>
    <w:rsid w:val="006006F5"/>
    <w:rsid w:val="00603739"/>
    <w:rsid w:val="006365CB"/>
    <w:rsid w:val="00640DB9"/>
    <w:rsid w:val="00650A9B"/>
    <w:rsid w:val="00664FFB"/>
    <w:rsid w:val="00667D88"/>
    <w:rsid w:val="006D2E66"/>
    <w:rsid w:val="006F42D7"/>
    <w:rsid w:val="00706D72"/>
    <w:rsid w:val="00730EE5"/>
    <w:rsid w:val="00740D05"/>
    <w:rsid w:val="007435A7"/>
    <w:rsid w:val="0079345E"/>
    <w:rsid w:val="007C4781"/>
    <w:rsid w:val="007C6805"/>
    <w:rsid w:val="007D0B11"/>
    <w:rsid w:val="007D623F"/>
    <w:rsid w:val="007F4AEA"/>
    <w:rsid w:val="00801BE3"/>
    <w:rsid w:val="0080487A"/>
    <w:rsid w:val="00822EE5"/>
    <w:rsid w:val="00824158"/>
    <w:rsid w:val="0088386A"/>
    <w:rsid w:val="0088501B"/>
    <w:rsid w:val="00886BD0"/>
    <w:rsid w:val="008C6502"/>
    <w:rsid w:val="008D2753"/>
    <w:rsid w:val="008E3581"/>
    <w:rsid w:val="008F58F0"/>
    <w:rsid w:val="00905289"/>
    <w:rsid w:val="00946979"/>
    <w:rsid w:val="00953290"/>
    <w:rsid w:val="00966920"/>
    <w:rsid w:val="00974718"/>
    <w:rsid w:val="009831F4"/>
    <w:rsid w:val="009933AE"/>
    <w:rsid w:val="00994573"/>
    <w:rsid w:val="009B57FC"/>
    <w:rsid w:val="009C10E9"/>
    <w:rsid w:val="009C5CF5"/>
    <w:rsid w:val="009F0BC2"/>
    <w:rsid w:val="00A10DD4"/>
    <w:rsid w:val="00A32591"/>
    <w:rsid w:val="00A4238C"/>
    <w:rsid w:val="00A50612"/>
    <w:rsid w:val="00A65C7A"/>
    <w:rsid w:val="00A77ABF"/>
    <w:rsid w:val="00A863E9"/>
    <w:rsid w:val="00B022C4"/>
    <w:rsid w:val="00B27B15"/>
    <w:rsid w:val="00B436EA"/>
    <w:rsid w:val="00B55823"/>
    <w:rsid w:val="00B559E9"/>
    <w:rsid w:val="00B72222"/>
    <w:rsid w:val="00B80650"/>
    <w:rsid w:val="00BB16AA"/>
    <w:rsid w:val="00BB2E43"/>
    <w:rsid w:val="00BC0FFD"/>
    <w:rsid w:val="00BC20F9"/>
    <w:rsid w:val="00C36FAA"/>
    <w:rsid w:val="00C47595"/>
    <w:rsid w:val="00C62255"/>
    <w:rsid w:val="00C71133"/>
    <w:rsid w:val="00C909A2"/>
    <w:rsid w:val="00CA55CC"/>
    <w:rsid w:val="00CB3317"/>
    <w:rsid w:val="00D25FB5"/>
    <w:rsid w:val="00D84120"/>
    <w:rsid w:val="00D86066"/>
    <w:rsid w:val="00D875DD"/>
    <w:rsid w:val="00D946AA"/>
    <w:rsid w:val="00D95DB7"/>
    <w:rsid w:val="00DA1A17"/>
    <w:rsid w:val="00DA2C2A"/>
    <w:rsid w:val="00DA3555"/>
    <w:rsid w:val="00DB313D"/>
    <w:rsid w:val="00E0288A"/>
    <w:rsid w:val="00E26600"/>
    <w:rsid w:val="00E411C5"/>
    <w:rsid w:val="00E456EE"/>
    <w:rsid w:val="00E85EE6"/>
    <w:rsid w:val="00E97F47"/>
    <w:rsid w:val="00ED3830"/>
    <w:rsid w:val="00ED7AB9"/>
    <w:rsid w:val="00EE5BBE"/>
    <w:rsid w:val="00EF029F"/>
    <w:rsid w:val="00EF1759"/>
    <w:rsid w:val="00EF51DE"/>
    <w:rsid w:val="00F07991"/>
    <w:rsid w:val="00F1387A"/>
    <w:rsid w:val="00F65492"/>
    <w:rsid w:val="00F7030C"/>
    <w:rsid w:val="00F97D40"/>
    <w:rsid w:val="00FB0705"/>
    <w:rsid w:val="00FE5BFB"/>
    <w:rsid w:val="00FE6C6C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22F15"/>
  <w15:chartTrackingRefBased/>
  <w15:docId w15:val="{540209D4-7A67-4EB3-A47A-7224573F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styleId="Hyperlink">
    <w:name w:val="Hyperlink"/>
    <w:basedOn w:val="Standaardalinea-lettertype"/>
    <w:uiPriority w:val="99"/>
    <w:unhideWhenUsed/>
    <w:rsid w:val="00C909A2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606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84120"/>
    <w:rPr>
      <w:color w:val="A90061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B436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enwerkenaanriviernatuur.n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samenwerkenaanriviernatuur.nl/overzicht-projecten/maas/1926296.asp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Aquarius, Corinne (RWS ZN)</dc:creator>
  <cp:keywords/>
  <dc:description/>
  <cp:lastModifiedBy>Aquarius, Corinne (RWS ZN)</cp:lastModifiedBy>
  <cp:revision>4</cp:revision>
  <dcterms:created xsi:type="dcterms:W3CDTF">2024-10-18T10:52:00Z</dcterms:created>
  <dcterms:modified xsi:type="dcterms:W3CDTF">2024-10-20T18:04:00Z</dcterms:modified>
</cp:coreProperties>
</file>